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13EDF" w:rsidRDefault="00B13EDF" w:rsidP="00B13EDF">
      <w:pPr>
        <w:jc w:val="center"/>
        <w:rPr>
          <w:b/>
          <w:sz w:val="28"/>
          <w:szCs w:val="28"/>
        </w:rPr>
      </w:pP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«КОВЫЛИНСКОЕ»  </w:t>
      </w: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 И</w:t>
      </w: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КРАСНОКАМЕНСКИЙ РАЙОН» ЗАБАЙКАЛЬСКОГО КРАЯ</w:t>
      </w:r>
    </w:p>
    <w:p w:rsidR="00B13EDF" w:rsidRDefault="00B13EDF" w:rsidP="00B13EDF">
      <w:pPr>
        <w:jc w:val="center"/>
        <w:rPr>
          <w:b/>
          <w:sz w:val="28"/>
          <w:szCs w:val="28"/>
        </w:rPr>
      </w:pP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3EDF" w:rsidRDefault="00B13EDF" w:rsidP="00B13E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</w:p>
    <w:p w:rsidR="00B13EDF" w:rsidRDefault="00B13EDF" w:rsidP="00B13EDF">
      <w:pPr>
        <w:rPr>
          <w:sz w:val="28"/>
          <w:szCs w:val="28"/>
        </w:rPr>
      </w:pPr>
    </w:p>
    <w:p w:rsidR="00B13EDF" w:rsidRPr="004C7D35" w:rsidRDefault="00B13EDF" w:rsidP="00B13ED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0B760D">
        <w:rPr>
          <w:sz w:val="28"/>
          <w:szCs w:val="28"/>
        </w:rPr>
        <w:t>«31</w:t>
      </w:r>
      <w:r w:rsidR="004F211E">
        <w:rPr>
          <w:sz w:val="28"/>
          <w:szCs w:val="28"/>
        </w:rPr>
        <w:t>» марта 2021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173B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4C7D35">
        <w:rPr>
          <w:sz w:val="28"/>
          <w:szCs w:val="28"/>
        </w:rPr>
        <w:t>2</w:t>
      </w:r>
      <w:r w:rsidR="004C7D35">
        <w:rPr>
          <w:sz w:val="28"/>
          <w:szCs w:val="28"/>
          <w:lang w:val="en-US"/>
        </w:rPr>
        <w:t>3</w:t>
      </w:r>
    </w:p>
    <w:p w:rsidR="00B13EDF" w:rsidRDefault="00B13EDF" w:rsidP="00B13EDF">
      <w:pPr>
        <w:tabs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п. Ковыли     </w:t>
      </w:r>
    </w:p>
    <w:p w:rsidR="00B13EDF" w:rsidRDefault="00B13EDF" w:rsidP="00B13EDF">
      <w:pPr>
        <w:jc w:val="center"/>
        <w:rPr>
          <w:b/>
          <w:sz w:val="28"/>
          <w:szCs w:val="28"/>
        </w:rPr>
      </w:pPr>
    </w:p>
    <w:p w:rsidR="00B13EDF" w:rsidRDefault="004C7D35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снятии ограничений связанных с распространением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инфекцией </w:t>
      </w:r>
      <w:r>
        <w:rPr>
          <w:b/>
          <w:sz w:val="28"/>
          <w:szCs w:val="28"/>
          <w:lang w:val="en-US"/>
        </w:rPr>
        <w:t>COVID</w:t>
      </w:r>
      <w:r w:rsidRPr="004C7D35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 xml:space="preserve"> </w:t>
      </w:r>
      <w:r w:rsidR="00571EDD">
        <w:rPr>
          <w:b/>
          <w:sz w:val="28"/>
          <w:szCs w:val="28"/>
        </w:rPr>
        <w:t>на  территории сельского по</w:t>
      </w:r>
      <w:r w:rsidR="0050468C">
        <w:rPr>
          <w:b/>
          <w:sz w:val="28"/>
          <w:szCs w:val="28"/>
        </w:rPr>
        <w:t>селения «Ковылинское</w:t>
      </w:r>
      <w:r w:rsidR="00B13EDF">
        <w:rPr>
          <w:b/>
          <w:sz w:val="28"/>
          <w:szCs w:val="28"/>
        </w:rPr>
        <w:t>»</w:t>
      </w:r>
    </w:p>
    <w:p w:rsidR="00B13EDF" w:rsidRDefault="00B13EDF" w:rsidP="00B13EDF">
      <w:pPr>
        <w:rPr>
          <w:sz w:val="28"/>
          <w:szCs w:val="28"/>
        </w:rPr>
      </w:pPr>
    </w:p>
    <w:p w:rsidR="00B13EDF" w:rsidRDefault="004C7D35" w:rsidP="00B13EDF">
      <w:pPr>
        <w:shd w:val="clear" w:color="auto" w:fill="FFFFFF"/>
        <w:spacing w:before="240" w:after="240" w:line="335" w:lineRule="atLeast"/>
        <w:ind w:left="142" w:firstLine="79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В связи со снятием ограничительных мероприятий связанных с распространением новой </w:t>
      </w:r>
      <w:proofErr w:type="spellStart"/>
      <w:r>
        <w:rPr>
          <w:color w:val="373737"/>
          <w:sz w:val="28"/>
          <w:szCs w:val="28"/>
        </w:rPr>
        <w:t>коронавирусной</w:t>
      </w:r>
      <w:proofErr w:type="spellEnd"/>
      <w:r>
        <w:rPr>
          <w:color w:val="373737"/>
          <w:sz w:val="28"/>
          <w:szCs w:val="28"/>
        </w:rPr>
        <w:t xml:space="preserve"> инфекцией </w:t>
      </w:r>
      <w:r>
        <w:rPr>
          <w:color w:val="373737"/>
          <w:sz w:val="28"/>
          <w:szCs w:val="28"/>
          <w:lang w:val="en-US"/>
        </w:rPr>
        <w:t>COVID</w:t>
      </w:r>
      <w:r>
        <w:rPr>
          <w:color w:val="373737"/>
          <w:sz w:val="28"/>
          <w:szCs w:val="28"/>
        </w:rPr>
        <w:t xml:space="preserve"> -19, учитывая Постановление губернатора Забайкальского края от 04.03.2021 № 14,</w:t>
      </w:r>
      <w:r w:rsidRPr="004C7D35">
        <w:rPr>
          <w:color w:val="373737"/>
          <w:sz w:val="28"/>
          <w:szCs w:val="28"/>
        </w:rPr>
        <w:t xml:space="preserve"> </w:t>
      </w:r>
      <w:r w:rsidR="00173B77">
        <w:rPr>
          <w:color w:val="373737"/>
          <w:sz w:val="28"/>
          <w:szCs w:val="28"/>
        </w:rPr>
        <w:t>руководствуясь Уставом сельского поселения «Ковылинское» администрация сельского поселения «Ковылинское»</w:t>
      </w:r>
    </w:p>
    <w:p w:rsidR="00B13EDF" w:rsidRDefault="00B13EDF" w:rsidP="00B13EDF">
      <w:pPr>
        <w:shd w:val="clear" w:color="auto" w:fill="FFFFFF"/>
        <w:spacing w:before="240" w:after="240" w:line="335" w:lineRule="atLeast"/>
        <w:ind w:left="142" w:firstLine="796"/>
        <w:jc w:val="both"/>
        <w:rPr>
          <w:sz w:val="28"/>
          <w:szCs w:val="28"/>
        </w:rPr>
      </w:pPr>
      <w:r>
        <w:rPr>
          <w:b/>
          <w:color w:val="373737"/>
          <w:sz w:val="28"/>
          <w:szCs w:val="28"/>
        </w:rPr>
        <w:t>ПОСТАНОВЛЯЕТ</w:t>
      </w:r>
      <w:r>
        <w:rPr>
          <w:color w:val="373737"/>
          <w:sz w:val="28"/>
          <w:szCs w:val="28"/>
        </w:rPr>
        <w:t>:</w:t>
      </w:r>
    </w:p>
    <w:p w:rsidR="00B13EDF" w:rsidRDefault="00B13EDF" w:rsidP="00B13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D35">
        <w:rPr>
          <w:sz w:val="28"/>
          <w:szCs w:val="28"/>
        </w:rPr>
        <w:t xml:space="preserve"> Разрешить на территории сельского поселения «Ковылинское» проведение культурно-массовых и </w:t>
      </w:r>
      <w:proofErr w:type="spellStart"/>
      <w:r w:rsidR="004C7D35">
        <w:rPr>
          <w:sz w:val="28"/>
          <w:szCs w:val="28"/>
        </w:rPr>
        <w:t>культурно-досуговых</w:t>
      </w:r>
      <w:proofErr w:type="spellEnd"/>
      <w:r w:rsidR="000B760D">
        <w:rPr>
          <w:sz w:val="28"/>
          <w:szCs w:val="28"/>
        </w:rPr>
        <w:t xml:space="preserve"> мероприятий.</w:t>
      </w:r>
    </w:p>
    <w:p w:rsidR="00B13EDF" w:rsidRDefault="00B13EDF" w:rsidP="00B13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7D35">
        <w:rPr>
          <w:sz w:val="28"/>
          <w:szCs w:val="28"/>
        </w:rPr>
        <w:t>Признать утратившим силу Постановления от 09.03.2020 г №11, от 20.04.2020 г. № 14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C7D35">
        <w:rPr>
          <w:color w:val="000000"/>
          <w:sz w:val="28"/>
          <w:szCs w:val="28"/>
        </w:rPr>
        <w:t xml:space="preserve">Ответственность за проведение данных мероприятий возложить на заведующего филиалом РДК «Строитель» </w:t>
      </w:r>
      <w:proofErr w:type="spellStart"/>
      <w:r w:rsidR="004C7D35">
        <w:rPr>
          <w:color w:val="000000"/>
          <w:sz w:val="28"/>
          <w:szCs w:val="28"/>
        </w:rPr>
        <w:t>Ковылинский</w:t>
      </w:r>
      <w:proofErr w:type="spellEnd"/>
      <w:r w:rsidR="004C7D35">
        <w:rPr>
          <w:color w:val="000000"/>
          <w:sz w:val="28"/>
          <w:szCs w:val="28"/>
        </w:rPr>
        <w:t xml:space="preserve"> Дом Культуры – </w:t>
      </w:r>
      <w:proofErr w:type="spellStart"/>
      <w:r w:rsidR="004C7D35">
        <w:rPr>
          <w:color w:val="000000"/>
          <w:sz w:val="28"/>
          <w:szCs w:val="28"/>
        </w:rPr>
        <w:t>Свинниникову</w:t>
      </w:r>
      <w:proofErr w:type="spellEnd"/>
      <w:r w:rsidR="004C7D35">
        <w:rPr>
          <w:color w:val="000000"/>
          <w:sz w:val="28"/>
          <w:szCs w:val="28"/>
        </w:rPr>
        <w:t xml:space="preserve"> Н.Г</w:t>
      </w:r>
    </w:p>
    <w:p w:rsidR="00B13EDF" w:rsidRPr="00350F30" w:rsidRDefault="000B760D" w:rsidP="00B13ED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13EDF">
        <w:rPr>
          <w:sz w:val="28"/>
          <w:szCs w:val="28"/>
        </w:rPr>
        <w:t>. Настоящее постановление разместить на официальном сайте Администрации сельского поселения «Ковылинское»</w:t>
      </w:r>
      <w:r w:rsidR="00350F30">
        <w:rPr>
          <w:sz w:val="28"/>
          <w:szCs w:val="28"/>
        </w:rPr>
        <w:t xml:space="preserve"> </w:t>
      </w:r>
      <w:r w:rsidR="00350F30">
        <w:rPr>
          <w:sz w:val="28"/>
          <w:szCs w:val="28"/>
          <w:lang w:val="en-US"/>
        </w:rPr>
        <w:t>kovylino</w:t>
      </w:r>
      <w:r w:rsidR="00350F30" w:rsidRPr="00350F30">
        <w:rPr>
          <w:sz w:val="28"/>
          <w:szCs w:val="28"/>
        </w:rPr>
        <w:t>.</w:t>
      </w:r>
      <w:r w:rsidR="00350F30">
        <w:rPr>
          <w:sz w:val="28"/>
          <w:szCs w:val="28"/>
          <w:lang w:val="en-US"/>
        </w:rPr>
        <w:t>ru</w:t>
      </w:r>
      <w:r w:rsidR="00350F30" w:rsidRPr="00350F30">
        <w:rPr>
          <w:sz w:val="28"/>
          <w:szCs w:val="28"/>
        </w:rPr>
        <w:t xml:space="preserve"> </w:t>
      </w:r>
    </w:p>
    <w:p w:rsidR="00B13EDF" w:rsidRDefault="00B13EDF" w:rsidP="00B13EDF">
      <w:pPr>
        <w:rPr>
          <w:sz w:val="28"/>
          <w:szCs w:val="28"/>
        </w:rPr>
      </w:pPr>
    </w:p>
    <w:p w:rsidR="00B13EDF" w:rsidRDefault="00B13EDF" w:rsidP="00B13EDF">
      <w:pPr>
        <w:rPr>
          <w:sz w:val="28"/>
          <w:szCs w:val="28"/>
        </w:rPr>
      </w:pPr>
    </w:p>
    <w:p w:rsidR="000B760D" w:rsidRDefault="000B760D" w:rsidP="00B13EDF">
      <w:pPr>
        <w:tabs>
          <w:tab w:val="left" w:pos="6280"/>
        </w:tabs>
        <w:rPr>
          <w:sz w:val="28"/>
          <w:szCs w:val="28"/>
        </w:rPr>
      </w:pPr>
    </w:p>
    <w:p w:rsidR="000B760D" w:rsidRDefault="000B760D" w:rsidP="00B13EDF">
      <w:pPr>
        <w:tabs>
          <w:tab w:val="left" w:pos="6280"/>
        </w:tabs>
        <w:rPr>
          <w:sz w:val="28"/>
          <w:szCs w:val="28"/>
        </w:rPr>
      </w:pPr>
    </w:p>
    <w:p w:rsidR="000B760D" w:rsidRDefault="000B760D" w:rsidP="00B13EDF">
      <w:pPr>
        <w:tabs>
          <w:tab w:val="left" w:pos="6280"/>
        </w:tabs>
        <w:rPr>
          <w:sz w:val="28"/>
          <w:szCs w:val="28"/>
        </w:rPr>
      </w:pPr>
    </w:p>
    <w:p w:rsidR="000B760D" w:rsidRDefault="000B760D" w:rsidP="00B13EDF">
      <w:pPr>
        <w:tabs>
          <w:tab w:val="left" w:pos="6280"/>
        </w:tabs>
        <w:rPr>
          <w:sz w:val="28"/>
          <w:szCs w:val="28"/>
        </w:rPr>
      </w:pPr>
    </w:p>
    <w:p w:rsidR="00B13EDF" w:rsidRDefault="00B13EDF" w:rsidP="00B13EDF">
      <w:pPr>
        <w:tabs>
          <w:tab w:val="left" w:pos="62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«Ковылинское»                       </w:t>
      </w:r>
      <w:r w:rsidR="000B760D">
        <w:rPr>
          <w:sz w:val="28"/>
          <w:szCs w:val="28"/>
        </w:rPr>
        <w:t xml:space="preserve">                  </w:t>
      </w:r>
      <w:r w:rsidR="00350F30">
        <w:rPr>
          <w:sz w:val="28"/>
          <w:szCs w:val="28"/>
        </w:rPr>
        <w:t>С.В. Убушаев</w:t>
      </w: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D33CAE" w:rsidRPr="002133F4" w:rsidRDefault="005C424D" w:rsidP="007548C3">
      <w:pPr>
        <w:tabs>
          <w:tab w:val="left" w:pos="6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33CAE" w:rsidRPr="002133F4" w:rsidSect="005A2F28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975"/>
    <w:multiLevelType w:val="hybridMultilevel"/>
    <w:tmpl w:val="0E8A4B46"/>
    <w:lvl w:ilvl="0" w:tplc="1094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016C0">
      <w:numFmt w:val="none"/>
      <w:lvlText w:val=""/>
      <w:lvlJc w:val="left"/>
      <w:pPr>
        <w:tabs>
          <w:tab w:val="num" w:pos="360"/>
        </w:tabs>
      </w:pPr>
    </w:lvl>
    <w:lvl w:ilvl="2" w:tplc="465CC3C8">
      <w:numFmt w:val="none"/>
      <w:lvlText w:val=""/>
      <w:lvlJc w:val="left"/>
      <w:pPr>
        <w:tabs>
          <w:tab w:val="num" w:pos="360"/>
        </w:tabs>
      </w:pPr>
    </w:lvl>
    <w:lvl w:ilvl="3" w:tplc="65ACDCD4">
      <w:numFmt w:val="none"/>
      <w:lvlText w:val=""/>
      <w:lvlJc w:val="left"/>
      <w:pPr>
        <w:tabs>
          <w:tab w:val="num" w:pos="360"/>
        </w:tabs>
      </w:pPr>
    </w:lvl>
    <w:lvl w:ilvl="4" w:tplc="5A9EBF60">
      <w:numFmt w:val="none"/>
      <w:lvlText w:val=""/>
      <w:lvlJc w:val="left"/>
      <w:pPr>
        <w:tabs>
          <w:tab w:val="num" w:pos="360"/>
        </w:tabs>
      </w:pPr>
    </w:lvl>
    <w:lvl w:ilvl="5" w:tplc="6030A93E">
      <w:numFmt w:val="none"/>
      <w:lvlText w:val=""/>
      <w:lvlJc w:val="left"/>
      <w:pPr>
        <w:tabs>
          <w:tab w:val="num" w:pos="360"/>
        </w:tabs>
      </w:pPr>
    </w:lvl>
    <w:lvl w:ilvl="6" w:tplc="2E5A9CEA">
      <w:numFmt w:val="none"/>
      <w:lvlText w:val=""/>
      <w:lvlJc w:val="left"/>
      <w:pPr>
        <w:tabs>
          <w:tab w:val="num" w:pos="360"/>
        </w:tabs>
      </w:pPr>
    </w:lvl>
    <w:lvl w:ilvl="7" w:tplc="2E90C644">
      <w:numFmt w:val="none"/>
      <w:lvlText w:val=""/>
      <w:lvlJc w:val="left"/>
      <w:pPr>
        <w:tabs>
          <w:tab w:val="num" w:pos="360"/>
        </w:tabs>
      </w:pPr>
    </w:lvl>
    <w:lvl w:ilvl="8" w:tplc="CEF062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415D2"/>
    <w:multiLevelType w:val="hybridMultilevel"/>
    <w:tmpl w:val="806C3E72"/>
    <w:lvl w:ilvl="0" w:tplc="EFBA32D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7D3C"/>
    <w:rsid w:val="00006FB0"/>
    <w:rsid w:val="0003424F"/>
    <w:rsid w:val="00035489"/>
    <w:rsid w:val="00054B06"/>
    <w:rsid w:val="000728F4"/>
    <w:rsid w:val="000915AC"/>
    <w:rsid w:val="000B760D"/>
    <w:rsid w:val="00101526"/>
    <w:rsid w:val="0012492C"/>
    <w:rsid w:val="00126CFF"/>
    <w:rsid w:val="001606E4"/>
    <w:rsid w:val="00173B77"/>
    <w:rsid w:val="00182A12"/>
    <w:rsid w:val="001D05C0"/>
    <w:rsid w:val="002055C2"/>
    <w:rsid w:val="002133F4"/>
    <w:rsid w:val="00231630"/>
    <w:rsid w:val="002345DB"/>
    <w:rsid w:val="00260ED9"/>
    <w:rsid w:val="00271C00"/>
    <w:rsid w:val="002D56F1"/>
    <w:rsid w:val="002E0711"/>
    <w:rsid w:val="002E40E1"/>
    <w:rsid w:val="002E6A64"/>
    <w:rsid w:val="00350F30"/>
    <w:rsid w:val="003A30E8"/>
    <w:rsid w:val="003A47E8"/>
    <w:rsid w:val="00401C93"/>
    <w:rsid w:val="004041D9"/>
    <w:rsid w:val="004172B9"/>
    <w:rsid w:val="00435E61"/>
    <w:rsid w:val="004404DB"/>
    <w:rsid w:val="004B1E17"/>
    <w:rsid w:val="004C7D35"/>
    <w:rsid w:val="004F211E"/>
    <w:rsid w:val="0050468C"/>
    <w:rsid w:val="00547EDA"/>
    <w:rsid w:val="00571EDD"/>
    <w:rsid w:val="005978F5"/>
    <w:rsid w:val="005A2F28"/>
    <w:rsid w:val="005C424D"/>
    <w:rsid w:val="005D7774"/>
    <w:rsid w:val="005E27C9"/>
    <w:rsid w:val="005E3B28"/>
    <w:rsid w:val="005F5FE6"/>
    <w:rsid w:val="00613696"/>
    <w:rsid w:val="00693635"/>
    <w:rsid w:val="007548C3"/>
    <w:rsid w:val="007877AB"/>
    <w:rsid w:val="00801E3D"/>
    <w:rsid w:val="00827D05"/>
    <w:rsid w:val="008B4A33"/>
    <w:rsid w:val="00917E27"/>
    <w:rsid w:val="009919F3"/>
    <w:rsid w:val="009C5D79"/>
    <w:rsid w:val="00A07D3C"/>
    <w:rsid w:val="00A229BB"/>
    <w:rsid w:val="00A349D1"/>
    <w:rsid w:val="00A77F70"/>
    <w:rsid w:val="00A92E40"/>
    <w:rsid w:val="00AC58F8"/>
    <w:rsid w:val="00B13EDF"/>
    <w:rsid w:val="00B36D5B"/>
    <w:rsid w:val="00B47D35"/>
    <w:rsid w:val="00BA440D"/>
    <w:rsid w:val="00BA4B12"/>
    <w:rsid w:val="00BD7DA1"/>
    <w:rsid w:val="00BE3940"/>
    <w:rsid w:val="00BE3FFA"/>
    <w:rsid w:val="00C1399E"/>
    <w:rsid w:val="00C40485"/>
    <w:rsid w:val="00C75822"/>
    <w:rsid w:val="00CB62E6"/>
    <w:rsid w:val="00D10415"/>
    <w:rsid w:val="00D33CAE"/>
    <w:rsid w:val="00D4371D"/>
    <w:rsid w:val="00D4752D"/>
    <w:rsid w:val="00D62C1E"/>
    <w:rsid w:val="00D6310F"/>
    <w:rsid w:val="00D96D9A"/>
    <w:rsid w:val="00DA60F6"/>
    <w:rsid w:val="00DD4685"/>
    <w:rsid w:val="00E011FB"/>
    <w:rsid w:val="00E30536"/>
    <w:rsid w:val="00E942E7"/>
    <w:rsid w:val="00EB1C65"/>
    <w:rsid w:val="00ED5C97"/>
    <w:rsid w:val="00FA691E"/>
    <w:rsid w:val="00FB5DFB"/>
    <w:rsid w:val="00F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Гость</dc:creator>
  <cp:lastModifiedBy>ВЕРА</cp:lastModifiedBy>
  <cp:revision>2</cp:revision>
  <cp:lastPrinted>2021-04-02T00:49:00Z</cp:lastPrinted>
  <dcterms:created xsi:type="dcterms:W3CDTF">2021-04-02T00:50:00Z</dcterms:created>
  <dcterms:modified xsi:type="dcterms:W3CDTF">2021-04-02T00:50:00Z</dcterms:modified>
</cp:coreProperties>
</file>