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D8" w:rsidRDefault="00ED6FD8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D6FD8" w:rsidRPr="00ED6FD8" w:rsidRDefault="00E30D2F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FD8" w:rsidRPr="00ED6FD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00322" w:rsidRDefault="00ED6FD8" w:rsidP="00ED6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F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D6FD8" w:rsidRDefault="00ED6FD8" w:rsidP="00ED6FD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651" w:type="dxa"/>
        <w:jc w:val="center"/>
        <w:tblLook w:val="01E0" w:firstRow="1" w:lastRow="1" w:firstColumn="1" w:lastColumn="1" w:noHBand="0" w:noVBand="0"/>
      </w:tblPr>
      <w:tblGrid>
        <w:gridCol w:w="985"/>
        <w:gridCol w:w="1436"/>
        <w:gridCol w:w="993"/>
        <w:gridCol w:w="5453"/>
        <w:gridCol w:w="784"/>
      </w:tblGrid>
      <w:tr w:rsidR="00900322" w:rsidTr="00307F57">
        <w:trPr>
          <w:jc w:val="center"/>
        </w:trPr>
        <w:tc>
          <w:tcPr>
            <w:tcW w:w="985" w:type="dxa"/>
            <w:hideMark/>
          </w:tcPr>
          <w:p w:rsidR="00900322" w:rsidRDefault="00307F57" w:rsidP="00A77E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«09</w:t>
            </w:r>
            <w:r w:rsidR="00ED6FD8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  <w:tc>
          <w:tcPr>
            <w:tcW w:w="1436" w:type="dxa"/>
            <w:hideMark/>
          </w:tcPr>
          <w:p w:rsidR="00900322" w:rsidRDefault="00307F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993" w:type="dxa"/>
            <w:hideMark/>
          </w:tcPr>
          <w:p w:rsidR="00900322" w:rsidRDefault="00BF1CFB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003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453" w:type="dxa"/>
            <w:hideMark/>
          </w:tcPr>
          <w:p w:rsidR="00900322" w:rsidRDefault="0090032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900322" w:rsidRDefault="00307F57" w:rsidP="00812D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00322" w:rsidRDefault="00900322" w:rsidP="00900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155DF">
        <w:rPr>
          <w:rFonts w:ascii="Times New Roman" w:hAnsi="Times New Roman" w:cs="Times New Roman"/>
          <w:sz w:val="28"/>
          <w:szCs w:val="28"/>
        </w:rPr>
        <w:t xml:space="preserve"> Ковыли</w:t>
      </w:r>
    </w:p>
    <w:p w:rsidR="00AC19E1" w:rsidRDefault="00AC19E1">
      <w:pPr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ED6FD8">
      <w:pPr>
        <w:pStyle w:val="HTML"/>
        <w:jc w:val="center"/>
        <w:rPr>
          <w:sz w:val="28"/>
          <w:szCs w:val="28"/>
        </w:rPr>
      </w:pPr>
      <w:r w:rsidRPr="009A4F6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0D3F64" w:rsidRPr="009A4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8">
        <w:rPr>
          <w:rFonts w:ascii="Times New Roman" w:hAnsi="Times New Roman" w:cs="Times New Roman"/>
          <w:b/>
          <w:sz w:val="28"/>
          <w:szCs w:val="28"/>
        </w:rPr>
        <w:t>и дополнений в административный регламент, у</w:t>
      </w:r>
      <w:r w:rsidR="00685465">
        <w:rPr>
          <w:rFonts w:ascii="Times New Roman" w:hAnsi="Times New Roman" w:cs="Times New Roman"/>
          <w:b/>
          <w:sz w:val="28"/>
          <w:szCs w:val="28"/>
        </w:rPr>
        <w:t>твержденный Постановлением  № 90</w:t>
      </w:r>
      <w:r w:rsidR="00ED6FD8">
        <w:rPr>
          <w:rFonts w:ascii="Times New Roman" w:hAnsi="Times New Roman" w:cs="Times New Roman"/>
          <w:b/>
          <w:sz w:val="28"/>
          <w:szCs w:val="28"/>
        </w:rPr>
        <w:t xml:space="preserve">  от 12.12.2016</w:t>
      </w:r>
      <w:r w:rsidRPr="009A4F6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D6FD8" w:rsidRPr="00ED6FD8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«Предоставление </w:t>
      </w:r>
      <w:r w:rsidR="00685465">
        <w:rPr>
          <w:rFonts w:ascii="Times New Roman" w:hAnsi="Times New Roman"/>
          <w:b/>
          <w:bCs/>
          <w:color w:val="000000"/>
          <w:sz w:val="28"/>
          <w:szCs w:val="28"/>
        </w:rPr>
        <w:t>порубочного билета и (или) разрешения на пересадку деревьев и кустарников на территории сельского поселения</w:t>
      </w:r>
      <w:r w:rsidR="00ED6FD8" w:rsidRPr="00ED6FD8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ED6FD8" w:rsidRPr="00ED6FD8">
        <w:rPr>
          <w:rFonts w:ascii="Times New Roman" w:hAnsi="Times New Roman"/>
          <w:b/>
          <w:bCs/>
          <w:color w:val="000000"/>
          <w:sz w:val="28"/>
          <w:szCs w:val="28"/>
        </w:rPr>
        <w:t>Ковылинское</w:t>
      </w:r>
      <w:proofErr w:type="spellEnd"/>
      <w:r w:rsidR="00ED6FD8" w:rsidRPr="00ED6FD8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68546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«Город </w:t>
      </w:r>
      <w:proofErr w:type="spellStart"/>
      <w:r w:rsidR="0068546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="006854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="0068546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="0068546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</w:t>
      </w:r>
      <w:bookmarkStart w:id="0" w:name="_GoBack"/>
      <w:bookmarkEnd w:id="0"/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</w:t>
      </w:r>
      <w:r w:rsidR="00ED6FD8">
        <w:rPr>
          <w:rFonts w:ascii="Times New Roman" w:hAnsi="Times New Roman" w:cs="Times New Roman"/>
          <w:sz w:val="28"/>
          <w:szCs w:val="28"/>
        </w:rPr>
        <w:t xml:space="preserve">ьным законом от 27.02.2010 г. № 210 </w:t>
      </w:r>
      <w:r w:rsidRPr="00900322">
        <w:rPr>
          <w:rFonts w:ascii="Times New Roman" w:hAnsi="Times New Roman" w:cs="Times New Roman"/>
          <w:sz w:val="28"/>
          <w:szCs w:val="28"/>
        </w:rPr>
        <w:t>-</w:t>
      </w:r>
      <w:r w:rsidR="00ED6FD8">
        <w:rPr>
          <w:rFonts w:ascii="Times New Roman" w:hAnsi="Times New Roman" w:cs="Times New Roman"/>
          <w:sz w:val="28"/>
          <w:szCs w:val="28"/>
        </w:rPr>
        <w:t xml:space="preserve"> </w:t>
      </w:r>
      <w:r w:rsidRPr="00900322">
        <w:rPr>
          <w:rFonts w:ascii="Times New Roman" w:hAnsi="Times New Roman" w:cs="Times New Roman"/>
          <w:sz w:val="28"/>
          <w:szCs w:val="28"/>
        </w:rPr>
        <w:t xml:space="preserve">ФЗ </w:t>
      </w:r>
      <w:r w:rsidR="00ED6FD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900322">
        <w:rPr>
          <w:rFonts w:ascii="Times New Roman" w:hAnsi="Times New Roman" w:cs="Times New Roman"/>
          <w:sz w:val="28"/>
          <w:szCs w:val="28"/>
        </w:rPr>
        <w:t>, Федерал</w:t>
      </w:r>
      <w:r w:rsidR="00ED6FD8">
        <w:rPr>
          <w:rFonts w:ascii="Times New Roman" w:hAnsi="Times New Roman" w:cs="Times New Roman"/>
          <w:sz w:val="28"/>
          <w:szCs w:val="28"/>
        </w:rPr>
        <w:t>ьным законом от 24.07.2007 № 209</w:t>
      </w:r>
      <w:r w:rsidRPr="0090032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D6FD8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  <w:r w:rsidR="004D0BBC">
        <w:rPr>
          <w:rFonts w:ascii="Times New Roman" w:hAnsi="Times New Roman" w:cs="Times New Roman"/>
          <w:sz w:val="28"/>
          <w:szCs w:val="28"/>
        </w:rPr>
        <w:t>, учит</w:t>
      </w:r>
      <w:r w:rsidR="00ED6FD8">
        <w:rPr>
          <w:rFonts w:ascii="Times New Roman" w:hAnsi="Times New Roman" w:cs="Times New Roman"/>
          <w:sz w:val="28"/>
          <w:szCs w:val="28"/>
        </w:rPr>
        <w:t xml:space="preserve">ывая </w:t>
      </w:r>
      <w:r w:rsidR="004D0BBC">
        <w:rPr>
          <w:rFonts w:ascii="Times New Roman" w:hAnsi="Times New Roman" w:cs="Times New Roman"/>
          <w:sz w:val="28"/>
          <w:szCs w:val="28"/>
        </w:rPr>
        <w:t>протест межрайонного прокурора:</w:t>
      </w:r>
    </w:p>
    <w:p w:rsidR="00900322" w:rsidRDefault="00900322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1249" w:rsidRDefault="00900322" w:rsidP="009B12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249">
        <w:rPr>
          <w:rFonts w:ascii="Times New Roman" w:hAnsi="Times New Roman" w:cs="Times New Roman"/>
          <w:sz w:val="28"/>
          <w:szCs w:val="28"/>
        </w:rPr>
        <w:t>п.</w:t>
      </w:r>
      <w:r w:rsidR="003B265E">
        <w:rPr>
          <w:rFonts w:ascii="Times New Roman" w:hAnsi="Times New Roman" w:cs="Times New Roman"/>
          <w:sz w:val="28"/>
          <w:szCs w:val="28"/>
        </w:rPr>
        <w:t>2.</w:t>
      </w:r>
      <w:r w:rsidR="009B1249" w:rsidRPr="009B1249">
        <w:rPr>
          <w:rFonts w:ascii="Times New Roman" w:hAnsi="Times New Roman" w:cs="Times New Roman"/>
          <w:sz w:val="28"/>
          <w:szCs w:val="28"/>
        </w:rPr>
        <w:t>9.1</w:t>
      </w:r>
      <w:r w:rsidRPr="009B1249">
        <w:rPr>
          <w:rFonts w:ascii="Times New Roman" w:hAnsi="Times New Roman" w:cs="Times New Roman"/>
          <w:sz w:val="28"/>
          <w:szCs w:val="28"/>
        </w:rPr>
        <w:t xml:space="preserve"> </w:t>
      </w:r>
      <w:r w:rsidR="009B1249" w:rsidRPr="009B1249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</w:p>
    <w:p w:rsidR="009B1249" w:rsidRPr="009B1249" w:rsidRDefault="009B1249" w:rsidP="009B12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24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предоставлением государственных и муниципальных услуг;</w:t>
      </w:r>
    </w:p>
    <w:p w:rsidR="009B1249" w:rsidRDefault="009B1249" w:rsidP="009B12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24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муниципальных услуг, которые находятся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предоставляющих государственные услуги, 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муниципальные услуги, иных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самоуправления либо подведомственных государственным органам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 xml:space="preserve">предоставлении предусмотренных частью 1 статьи 1 </w:t>
      </w:r>
      <w:r w:rsidR="003711E3" w:rsidRPr="003711E3">
        <w:rPr>
          <w:rFonts w:ascii="Times New Roman" w:hAnsi="Times New Roman" w:cs="Times New Roman"/>
          <w:sz w:val="28"/>
          <w:szCs w:val="28"/>
        </w:rPr>
        <w:t>Федерального закона № 210 - ФЗ  «Об организации предоставления</w:t>
      </w:r>
      <w:proofErr w:type="gramEnd"/>
      <w:r w:rsidR="003711E3" w:rsidRPr="00371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1E3" w:rsidRPr="003711E3">
        <w:rPr>
          <w:rFonts w:ascii="Times New Roman" w:hAnsi="Times New Roman" w:cs="Times New Roman"/>
          <w:sz w:val="28"/>
          <w:szCs w:val="28"/>
        </w:rPr>
        <w:t>государственных и муниципальны</w:t>
      </w:r>
      <w:r w:rsidR="003711E3">
        <w:rPr>
          <w:rFonts w:ascii="Times New Roman" w:hAnsi="Times New Roman" w:cs="Times New Roman"/>
          <w:sz w:val="28"/>
          <w:szCs w:val="28"/>
        </w:rPr>
        <w:t xml:space="preserve">х </w:t>
      </w:r>
      <w:r w:rsidR="003711E3">
        <w:rPr>
          <w:rFonts w:ascii="Times New Roman" w:hAnsi="Times New Roman" w:cs="Times New Roman"/>
          <w:sz w:val="28"/>
          <w:szCs w:val="28"/>
        </w:rPr>
        <w:lastRenderedPageBreak/>
        <w:t xml:space="preserve">услуг в Российской Федерации», </w:t>
      </w:r>
      <w:r w:rsidRPr="009B1249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включенных в определенный частью 6 настоящей статьи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  <w:r w:rsidRPr="009B124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информацию в органы, предоставляющие государственные услуги, и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49">
        <w:rPr>
          <w:rFonts w:ascii="Times New Roman" w:hAnsi="Times New Roman" w:cs="Times New Roman"/>
          <w:sz w:val="28"/>
          <w:szCs w:val="28"/>
        </w:rPr>
        <w:t>предоставляющие муниципальные услуги, по собственной инициативе</w:t>
      </w:r>
      <w:proofErr w:type="gramStart"/>
      <w:r w:rsidRPr="009B12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4A83" w:rsidRPr="009B1249" w:rsidRDefault="00824A83" w:rsidP="00824A83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в  п. 5, п. 5.1 п. 5.1.1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после слов  «..либо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текст следующего содержания: многофункционального центра, работника многофункционального центра».</w:t>
      </w:r>
    </w:p>
    <w:p w:rsidR="00C73F83" w:rsidRDefault="00824A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F83">
        <w:rPr>
          <w:rFonts w:ascii="Times New Roman" w:hAnsi="Times New Roman" w:cs="Times New Roman"/>
          <w:sz w:val="28"/>
          <w:szCs w:val="28"/>
        </w:rPr>
        <w:t>.</w:t>
      </w:r>
      <w:r w:rsidR="009B1249">
        <w:rPr>
          <w:rFonts w:ascii="Times New Roman" w:hAnsi="Times New Roman" w:cs="Times New Roman"/>
          <w:sz w:val="28"/>
          <w:szCs w:val="28"/>
        </w:rPr>
        <w:t xml:space="preserve"> </w:t>
      </w:r>
      <w:r w:rsidR="003711E3">
        <w:rPr>
          <w:rFonts w:ascii="Times New Roman" w:hAnsi="Times New Roman" w:cs="Times New Roman"/>
          <w:sz w:val="28"/>
          <w:szCs w:val="28"/>
        </w:rPr>
        <w:t xml:space="preserve">      </w:t>
      </w:r>
      <w:r w:rsidR="00C73F83">
        <w:rPr>
          <w:rFonts w:ascii="Times New Roman" w:hAnsi="Times New Roman" w:cs="Times New Roman"/>
          <w:sz w:val="28"/>
          <w:szCs w:val="28"/>
        </w:rPr>
        <w:t>п</w:t>
      </w:r>
      <w:r w:rsidR="009B1249">
        <w:rPr>
          <w:rFonts w:ascii="Times New Roman" w:hAnsi="Times New Roman" w:cs="Times New Roman"/>
          <w:sz w:val="28"/>
          <w:szCs w:val="28"/>
        </w:rPr>
        <w:t>.п</w:t>
      </w:r>
      <w:r w:rsidR="00C73F83">
        <w:rPr>
          <w:rFonts w:ascii="Times New Roman" w:hAnsi="Times New Roman" w:cs="Times New Roman"/>
          <w:sz w:val="28"/>
          <w:szCs w:val="28"/>
        </w:rPr>
        <w:t>.3.</w:t>
      </w:r>
      <w:r w:rsidR="00307F57">
        <w:rPr>
          <w:rFonts w:ascii="Times New Roman" w:hAnsi="Times New Roman" w:cs="Times New Roman"/>
          <w:sz w:val="28"/>
          <w:szCs w:val="28"/>
        </w:rPr>
        <w:t xml:space="preserve"> п. 5.2.</w:t>
      </w:r>
      <w:r w:rsidR="00C73F83">
        <w:rPr>
          <w:rFonts w:ascii="Times New Roman" w:hAnsi="Times New Roman" w:cs="Times New Roman"/>
          <w:sz w:val="28"/>
          <w:szCs w:val="28"/>
        </w:rPr>
        <w:t xml:space="preserve"> </w:t>
      </w:r>
      <w:r w:rsidR="009B1249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9B1249" w:rsidRDefault="009B1249" w:rsidP="009B1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1249">
        <w:rPr>
          <w:rFonts w:ascii="Times New Roman" w:hAnsi="Times New Roman" w:cs="Times New Roman"/>
          <w:sz w:val="28"/>
          <w:szCs w:val="28"/>
        </w:rPr>
        <w:t>3) требование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или информации либо </w:t>
      </w:r>
      <w:r w:rsidRPr="009B1249">
        <w:rPr>
          <w:rFonts w:ascii="Times New Roman" w:hAnsi="Times New Roman" w:cs="Times New Roman"/>
          <w:sz w:val="28"/>
          <w:szCs w:val="28"/>
        </w:rPr>
        <w:t>осуществления действий, представление или 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которых не </w:t>
      </w:r>
      <w:r w:rsidRPr="009B1249">
        <w:rPr>
          <w:rFonts w:ascii="Times New Roman" w:hAnsi="Times New Roman" w:cs="Times New Roman"/>
          <w:sz w:val="28"/>
          <w:szCs w:val="28"/>
        </w:rPr>
        <w:t>предусмотрено нормативными правовы</w:t>
      </w:r>
      <w:r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</w:t>
      </w:r>
      <w:r w:rsidRPr="009B124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Pr="009B1249">
        <w:rPr>
          <w:rFonts w:ascii="Times New Roman" w:hAnsi="Times New Roman" w:cs="Times New Roman"/>
          <w:sz w:val="28"/>
          <w:szCs w:val="28"/>
        </w:rPr>
        <w:t>муниципальными правовыми актами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</w:t>
      </w:r>
      <w:r w:rsidRPr="009B1249">
        <w:rPr>
          <w:rFonts w:ascii="Times New Roman" w:hAnsi="Times New Roman" w:cs="Times New Roman"/>
          <w:sz w:val="28"/>
          <w:szCs w:val="28"/>
        </w:rPr>
        <w:t>или муниципальной услуги</w:t>
      </w:r>
      <w:proofErr w:type="gramStart"/>
      <w:r w:rsidRPr="009B12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11E3" w:rsidRPr="00824A83" w:rsidRDefault="003711E3" w:rsidP="00824A83">
      <w:pPr>
        <w:pStyle w:val="a5"/>
        <w:numPr>
          <w:ilvl w:val="0"/>
          <w:numId w:val="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824A83">
        <w:rPr>
          <w:rFonts w:ascii="Times New Roman" w:hAnsi="Times New Roman" w:cs="Times New Roman"/>
          <w:sz w:val="28"/>
          <w:szCs w:val="28"/>
        </w:rPr>
        <w:t xml:space="preserve"> п. 5.2. дополнить </w:t>
      </w:r>
      <w:proofErr w:type="gramStart"/>
      <w:r w:rsidRPr="00824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A83">
        <w:rPr>
          <w:rFonts w:ascii="Times New Roman" w:hAnsi="Times New Roman" w:cs="Times New Roman"/>
          <w:sz w:val="28"/>
          <w:szCs w:val="28"/>
        </w:rPr>
        <w:t>/п. 8 следующего содержания:</w:t>
      </w:r>
    </w:p>
    <w:p w:rsidR="003711E3" w:rsidRPr="003711E3" w:rsidRDefault="003711E3" w:rsidP="00371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3711E3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</w:t>
      </w:r>
      <w:proofErr w:type="gramStart"/>
      <w:r w:rsidRPr="003711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711E3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3711E3" w:rsidRPr="003711E3" w:rsidRDefault="003711E3" w:rsidP="00371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11E3">
        <w:rPr>
          <w:rFonts w:ascii="Times New Roman" w:hAnsi="Times New Roman" w:cs="Times New Roman"/>
          <w:sz w:val="28"/>
          <w:szCs w:val="28"/>
        </w:rPr>
        <w:t>муниципальной услуги документов или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отсутствие и (или) </w:t>
      </w:r>
      <w:r w:rsidRPr="003711E3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 xml:space="preserve">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210 - ФЗ  «Об организации предоставления государственных и муниципальных услуг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11E3">
        <w:rPr>
          <w:rFonts w:ascii="Times New Roman" w:hAnsi="Times New Roman" w:cs="Times New Roman"/>
          <w:sz w:val="28"/>
          <w:szCs w:val="28"/>
        </w:rPr>
        <w:t>В указанном случае</w:t>
      </w:r>
    </w:p>
    <w:p w:rsidR="003711E3" w:rsidRDefault="003711E3" w:rsidP="00371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E3">
        <w:rPr>
          <w:rFonts w:ascii="Times New Roman" w:hAnsi="Times New Roman" w:cs="Times New Roman"/>
          <w:sz w:val="28"/>
          <w:szCs w:val="28"/>
        </w:rPr>
        <w:t>досудебное (внесудебное) обжалование з</w:t>
      </w:r>
      <w:r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</w:t>
      </w:r>
      <w:r w:rsidRPr="003711E3">
        <w:rPr>
          <w:rFonts w:ascii="Times New Roman" w:hAnsi="Times New Roman" w:cs="Times New Roman"/>
          <w:sz w:val="28"/>
          <w:szCs w:val="28"/>
        </w:rPr>
        <w:t>(бездействия)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многофункциональный центр, решения и действия (бездействие)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 в полном объеме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t>определенном частью 1_3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1E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210 - ФЗ  «Об организации предоставления государственных и муниципальных услуг в Российской Федерации»</w:t>
      </w:r>
      <w:proofErr w:type="gramEnd"/>
    </w:p>
    <w:p w:rsidR="003711E3" w:rsidRDefault="00BF1CFB" w:rsidP="00BF1C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5.6 читать в новой редакции:</w:t>
      </w:r>
    </w:p>
    <w:p w:rsidR="00BF1CFB" w:rsidRP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BF1CFB">
        <w:rPr>
          <w:rFonts w:ascii="Times New Roman" w:hAnsi="Times New Roman" w:cs="Times New Roman"/>
          <w:sz w:val="28"/>
          <w:szCs w:val="28"/>
        </w:rPr>
        <w:t>жалоба удовлетворяется,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форме отмены принятого </w:t>
      </w:r>
      <w:r w:rsidRPr="00BF1CFB">
        <w:rPr>
          <w:rFonts w:ascii="Times New Roman" w:hAnsi="Times New Roman" w:cs="Times New Roman"/>
          <w:sz w:val="28"/>
          <w:szCs w:val="28"/>
        </w:rPr>
        <w:t>решения, исправления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результате предоставления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документах, возврата заявителю денежных средств, взимание которых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proofErr w:type="gramEnd"/>
    </w:p>
    <w:p w:rsid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1CF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1CFB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решения, </w:t>
      </w:r>
      <w:r w:rsidRPr="00BF1CFB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заявителя в электронной форме направляется мотивированный ответ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BF1CFB" w:rsidRPr="00BF1CFB" w:rsidRDefault="00BF1CFB" w:rsidP="00BF1C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1CFB">
        <w:rPr>
          <w:rFonts w:ascii="Times New Roman" w:hAnsi="Times New Roman" w:cs="Times New Roman"/>
          <w:sz w:val="28"/>
          <w:szCs w:val="28"/>
        </w:rPr>
        <w:t>случае признания жалобы под</w:t>
      </w:r>
      <w:r>
        <w:rPr>
          <w:rFonts w:ascii="Times New Roman" w:hAnsi="Times New Roman" w:cs="Times New Roman"/>
          <w:sz w:val="28"/>
          <w:szCs w:val="28"/>
        </w:rPr>
        <w:t xml:space="preserve">лежащей удовлетворению в ответе </w:t>
      </w:r>
      <w:r w:rsidRPr="00BF1CFB">
        <w:rPr>
          <w:rFonts w:ascii="Times New Roman" w:hAnsi="Times New Roman" w:cs="Times New Roman"/>
          <w:sz w:val="28"/>
          <w:szCs w:val="28"/>
        </w:rPr>
        <w:t>заявителю, указанном в части 8 настоящей статьи, дается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действиях, осуществляемых органом, предоставляющим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услугу, органом, предоставляющим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многофункциональным центром либо организацией, предусмотренной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1_1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№ 210 - ФЗ  «Об организации предоставления государственных и муниципальных услуг в Российской Федерации», в целях незамедлительного устранения выявленных нарушений при оказании</w:t>
      </w:r>
      <w:proofErr w:type="gramEnd"/>
      <w:r w:rsidRPr="00BF1CFB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B">
        <w:rPr>
          <w:rFonts w:ascii="Times New Roman" w:hAnsi="Times New Roman" w:cs="Times New Roman"/>
          <w:sz w:val="28"/>
          <w:szCs w:val="28"/>
        </w:rPr>
        <w:t>муниципальной услуги,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CF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F1CF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73F83" w:rsidRPr="00BF1CFB" w:rsidRDefault="00C73F83" w:rsidP="00BF1C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CFB">
        <w:rPr>
          <w:rFonts w:ascii="Times New Roman" w:hAnsi="Times New Roman" w:cs="Times New Roman"/>
          <w:sz w:val="28"/>
          <w:szCs w:val="28"/>
        </w:rPr>
        <w:t>Данное постановление опубликовать (обнародовать) в соответствии с Уставом сельского поселения «</w:t>
      </w:r>
      <w:r w:rsidR="00E155DF" w:rsidRPr="00BF1CFB">
        <w:rPr>
          <w:rFonts w:ascii="Times New Roman" w:hAnsi="Times New Roman" w:cs="Times New Roman"/>
          <w:sz w:val="28"/>
          <w:szCs w:val="28"/>
        </w:rPr>
        <w:t>Ковылинское</w:t>
      </w:r>
      <w:r w:rsidRPr="00BF1CFB"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C73F83" w:rsidP="009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F1CFB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BF1C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1C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1CFB"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 w:rsidR="00BF1CFB">
        <w:rPr>
          <w:rFonts w:ascii="Times New Roman" w:hAnsi="Times New Roman" w:cs="Times New Roman"/>
          <w:sz w:val="28"/>
          <w:szCs w:val="28"/>
        </w:rPr>
        <w:t>»</w:t>
      </w:r>
      <w:r w:rsidR="00BF1CFB">
        <w:rPr>
          <w:rFonts w:ascii="Times New Roman" w:hAnsi="Times New Roman" w:cs="Times New Roman"/>
          <w:sz w:val="28"/>
          <w:szCs w:val="28"/>
        </w:rPr>
        <w:tab/>
      </w:r>
      <w:r w:rsidR="00BF1CFB">
        <w:rPr>
          <w:rFonts w:ascii="Times New Roman" w:hAnsi="Times New Roman" w:cs="Times New Roman"/>
          <w:sz w:val="28"/>
          <w:szCs w:val="28"/>
        </w:rPr>
        <w:tab/>
        <w:t xml:space="preserve">         С.В. </w:t>
      </w:r>
      <w:proofErr w:type="spellStart"/>
      <w:r w:rsidR="00BF1CFB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sectPr w:rsidR="00C73F83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53"/>
    <w:multiLevelType w:val="hybridMultilevel"/>
    <w:tmpl w:val="AB347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689A"/>
    <w:multiLevelType w:val="hybridMultilevel"/>
    <w:tmpl w:val="F360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35DF"/>
    <w:multiLevelType w:val="hybridMultilevel"/>
    <w:tmpl w:val="1534E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22"/>
    <w:rsid w:val="000D3F64"/>
    <w:rsid w:val="002A14CF"/>
    <w:rsid w:val="00307F57"/>
    <w:rsid w:val="003711E3"/>
    <w:rsid w:val="00372D5E"/>
    <w:rsid w:val="003B265E"/>
    <w:rsid w:val="004D0BBC"/>
    <w:rsid w:val="00685465"/>
    <w:rsid w:val="00812D3D"/>
    <w:rsid w:val="00824A83"/>
    <w:rsid w:val="00852880"/>
    <w:rsid w:val="00900322"/>
    <w:rsid w:val="009A4F68"/>
    <w:rsid w:val="009B1249"/>
    <w:rsid w:val="00A77E9A"/>
    <w:rsid w:val="00AC19E1"/>
    <w:rsid w:val="00BF1CFB"/>
    <w:rsid w:val="00C73F83"/>
    <w:rsid w:val="00D46838"/>
    <w:rsid w:val="00E155DF"/>
    <w:rsid w:val="00E30D2F"/>
    <w:rsid w:val="00E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Админ. с. Ковыли</cp:lastModifiedBy>
  <cp:revision>3</cp:revision>
  <cp:lastPrinted>2016-06-02T02:45:00Z</cp:lastPrinted>
  <dcterms:created xsi:type="dcterms:W3CDTF">2020-11-10T02:12:00Z</dcterms:created>
  <dcterms:modified xsi:type="dcterms:W3CDTF">2020-11-10T02:16:00Z</dcterms:modified>
</cp:coreProperties>
</file>